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F" w:rsidRDefault="007D657F" w:rsidP="007D65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D657F" w:rsidRDefault="007D657F" w:rsidP="007D65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657F" w:rsidRPr="007E5405" w:rsidRDefault="007D657F" w:rsidP="007D65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657F" w:rsidRDefault="007D657F" w:rsidP="007D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жилищно-коммунальные услуги на 2013 г.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оказываемые в доме</w:t>
      </w:r>
    </w:p>
    <w:p w:rsidR="004920ED" w:rsidRPr="00D05015" w:rsidRDefault="00563F67" w:rsidP="00932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D05015">
        <w:rPr>
          <w:rFonts w:ascii="Times New Roman" w:hAnsi="Times New Roman" w:cs="Times New Roman"/>
          <w:sz w:val="28"/>
          <w:szCs w:val="28"/>
        </w:rPr>
        <w:t xml:space="preserve"> </w:t>
      </w:r>
      <w:r w:rsidR="004920ED" w:rsidRPr="004920ED">
        <w:rPr>
          <w:rFonts w:ascii="Times New Roman" w:hAnsi="Times New Roman" w:cs="Times New Roman"/>
          <w:b/>
          <w:i/>
          <w:sz w:val="28"/>
          <w:szCs w:val="28"/>
        </w:rPr>
        <w:t xml:space="preserve">Ленинградская область, </w:t>
      </w:r>
      <w:proofErr w:type="gramStart"/>
      <w:r w:rsidR="004920ED" w:rsidRPr="004920E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4920ED" w:rsidRPr="004920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30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20ED" w:rsidRPr="004920ED">
        <w:rPr>
          <w:rFonts w:ascii="Times New Roman" w:hAnsi="Times New Roman" w:cs="Times New Roman"/>
          <w:b/>
          <w:i/>
          <w:sz w:val="28"/>
          <w:szCs w:val="28"/>
        </w:rPr>
        <w:t>Гатчина, ул.</w:t>
      </w:r>
      <w:r w:rsidR="00003A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047">
        <w:rPr>
          <w:rFonts w:ascii="Times New Roman" w:hAnsi="Times New Roman" w:cs="Times New Roman"/>
          <w:b/>
          <w:i/>
          <w:sz w:val="28"/>
          <w:szCs w:val="28"/>
        </w:rPr>
        <w:t>Генерала Сандалова, д.3</w:t>
      </w:r>
    </w:p>
    <w:tbl>
      <w:tblPr>
        <w:tblStyle w:val="a6"/>
        <w:tblW w:w="0" w:type="auto"/>
        <w:tblLook w:val="04A0"/>
      </w:tblPr>
      <w:tblGrid>
        <w:gridCol w:w="667"/>
        <w:gridCol w:w="4779"/>
        <w:gridCol w:w="2175"/>
        <w:gridCol w:w="1950"/>
      </w:tblGrid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2175" w:type="dxa"/>
          </w:tcPr>
          <w:p w:rsidR="007D657F" w:rsidRDefault="007D657F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D657F" w:rsidRPr="007D657F" w:rsidRDefault="007D657F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30.06.2013 г.</w:t>
            </w:r>
          </w:p>
        </w:tc>
        <w:tc>
          <w:tcPr>
            <w:tcW w:w="1950" w:type="dxa"/>
          </w:tcPr>
          <w:p w:rsidR="007D657F" w:rsidRDefault="007D657F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D657F" w:rsidRPr="0023665D" w:rsidRDefault="007D657F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с 01.07.2013 по 31.12.2013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7D657F" w:rsidRPr="002B3B7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и прочие услуги: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Уборка и санитарная очистка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7D657F" w:rsidRPr="0023665D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клеток (с 1 м²)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950" w:type="dxa"/>
          </w:tcPr>
          <w:p w:rsidR="007D657F" w:rsidRPr="0023665D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75" w:type="dxa"/>
          </w:tcPr>
          <w:p w:rsidR="007D657F" w:rsidRPr="0023665D" w:rsidRDefault="007D657F" w:rsidP="00492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0" w:type="dxa"/>
          </w:tcPr>
          <w:p w:rsidR="007D657F" w:rsidRPr="0023665D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 (с 1 м²/норма)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2,10/42,63</w:t>
            </w:r>
          </w:p>
        </w:tc>
        <w:tc>
          <w:tcPr>
            <w:tcW w:w="1950" w:type="dxa"/>
          </w:tcPr>
          <w:p w:rsidR="007D657F" w:rsidRPr="0023665D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2,10/42,63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9" w:type="dxa"/>
          </w:tcPr>
          <w:p w:rsidR="007D657F" w:rsidRPr="0023665D" w:rsidRDefault="007D657F" w:rsidP="00ED3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 (с 1 м²)</w:t>
            </w:r>
          </w:p>
        </w:tc>
        <w:tc>
          <w:tcPr>
            <w:tcW w:w="2175" w:type="dxa"/>
          </w:tcPr>
          <w:p w:rsidR="007D657F" w:rsidRPr="0023665D" w:rsidRDefault="007D657F" w:rsidP="00ED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950" w:type="dxa"/>
          </w:tcPr>
          <w:p w:rsidR="007D657F" w:rsidRPr="0023665D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9" w:type="dxa"/>
          </w:tcPr>
          <w:p w:rsidR="007D657F" w:rsidRDefault="007D657F" w:rsidP="00ED3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1 м²)</w:t>
            </w:r>
          </w:p>
        </w:tc>
        <w:tc>
          <w:tcPr>
            <w:tcW w:w="2175" w:type="dxa"/>
          </w:tcPr>
          <w:p w:rsidR="007D657F" w:rsidRDefault="007D657F" w:rsidP="00ED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950" w:type="dxa"/>
          </w:tcPr>
          <w:p w:rsidR="007D657F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D657F" w:rsidTr="007D657F">
        <w:tc>
          <w:tcPr>
            <w:tcW w:w="667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9" w:type="dxa"/>
          </w:tcPr>
          <w:p w:rsidR="007D657F" w:rsidRDefault="007D657F" w:rsidP="00ED3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лифтов (с 1 м²)</w:t>
            </w:r>
          </w:p>
        </w:tc>
        <w:tc>
          <w:tcPr>
            <w:tcW w:w="2175" w:type="dxa"/>
          </w:tcPr>
          <w:p w:rsidR="007D657F" w:rsidRDefault="007D657F" w:rsidP="00ED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950" w:type="dxa"/>
          </w:tcPr>
          <w:p w:rsidR="007D657F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9" w:type="dxa"/>
          </w:tcPr>
          <w:p w:rsidR="007D657F" w:rsidRDefault="007D657F" w:rsidP="00ED3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суммы начисления)</w:t>
            </w:r>
          </w:p>
        </w:tc>
        <w:tc>
          <w:tcPr>
            <w:tcW w:w="2175" w:type="dxa"/>
          </w:tcPr>
          <w:p w:rsidR="007D657F" w:rsidRDefault="007D657F" w:rsidP="00ED3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1950" w:type="dxa"/>
          </w:tcPr>
          <w:p w:rsidR="007D657F" w:rsidRDefault="007D657F" w:rsidP="00B43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7D657F" w:rsidRPr="002B3B7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услуги:</w:t>
            </w:r>
          </w:p>
        </w:tc>
        <w:tc>
          <w:tcPr>
            <w:tcW w:w="2175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75" w:type="dxa"/>
          </w:tcPr>
          <w:p w:rsidR="007D657F" w:rsidRPr="0023665D" w:rsidRDefault="007D657F" w:rsidP="004920ED">
            <w:pPr>
              <w:pStyle w:val="a3"/>
              <w:tabs>
                <w:tab w:val="left" w:pos="75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50" w:type="dxa"/>
          </w:tcPr>
          <w:p w:rsidR="007D657F" w:rsidRPr="0023665D" w:rsidRDefault="007D657F" w:rsidP="007D657F">
            <w:pPr>
              <w:pStyle w:val="a3"/>
              <w:tabs>
                <w:tab w:val="left" w:pos="75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Отопление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1327,72 Г/кал.</w:t>
            </w:r>
          </w:p>
        </w:tc>
        <w:tc>
          <w:tcPr>
            <w:tcW w:w="1950" w:type="dxa"/>
          </w:tcPr>
          <w:p w:rsidR="007D657F" w:rsidRPr="0023665D" w:rsidRDefault="005C4590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0E">
              <w:rPr>
                <w:rFonts w:ascii="Times New Roman" w:hAnsi="Times New Roman" w:cs="Times New Roman"/>
                <w:sz w:val="24"/>
                <w:szCs w:val="24"/>
              </w:rPr>
              <w:t>1493,69 Г/кал.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/ночь (1 кВт)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2,75/1,33</w:t>
            </w:r>
          </w:p>
        </w:tc>
        <w:tc>
          <w:tcPr>
            <w:tcW w:w="1950" w:type="dxa"/>
          </w:tcPr>
          <w:p w:rsidR="007D657F" w:rsidRPr="0023665D" w:rsidRDefault="00F85D17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3,17/1,53</w:t>
            </w:r>
          </w:p>
        </w:tc>
      </w:tr>
      <w:tr w:rsidR="00EB6948" w:rsidTr="007D657F">
        <w:tc>
          <w:tcPr>
            <w:tcW w:w="667" w:type="dxa"/>
          </w:tcPr>
          <w:p w:rsidR="00EB6948" w:rsidRDefault="00EB6948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EB6948" w:rsidRPr="0023665D" w:rsidRDefault="00EB6948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(одноставочный тариф)</w:t>
            </w:r>
          </w:p>
        </w:tc>
        <w:tc>
          <w:tcPr>
            <w:tcW w:w="2175" w:type="dxa"/>
          </w:tcPr>
          <w:p w:rsidR="00EB6948" w:rsidRDefault="00F85D1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950" w:type="dxa"/>
          </w:tcPr>
          <w:p w:rsidR="00EB6948" w:rsidRPr="0023665D" w:rsidRDefault="00F85D17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Водоотведение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85D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0" w:type="dxa"/>
          </w:tcPr>
          <w:p w:rsidR="007D657F" w:rsidRPr="0023665D" w:rsidRDefault="00F85D17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/ночь (1 кВт)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2,75/1,33</w:t>
            </w:r>
          </w:p>
        </w:tc>
        <w:tc>
          <w:tcPr>
            <w:tcW w:w="1950" w:type="dxa"/>
          </w:tcPr>
          <w:p w:rsidR="007D657F" w:rsidRPr="0023665D" w:rsidRDefault="00F85D17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3,17/1,53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       (с 1 м³)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85D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0" w:type="dxa"/>
          </w:tcPr>
          <w:p w:rsidR="007D657F" w:rsidRPr="0023665D" w:rsidRDefault="00F85D17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7D657F" w:rsidTr="007D657F">
        <w:tc>
          <w:tcPr>
            <w:tcW w:w="667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</w:tcPr>
          <w:p w:rsidR="007D657F" w:rsidRPr="0023665D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</w:p>
        </w:tc>
        <w:tc>
          <w:tcPr>
            <w:tcW w:w="2175" w:type="dxa"/>
          </w:tcPr>
          <w:p w:rsidR="007D657F" w:rsidRPr="0023665D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1327,72 Г/кал.</w:t>
            </w:r>
          </w:p>
        </w:tc>
        <w:tc>
          <w:tcPr>
            <w:tcW w:w="1950" w:type="dxa"/>
          </w:tcPr>
          <w:p w:rsidR="007D657F" w:rsidRPr="0023665D" w:rsidRDefault="005C4590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0E">
              <w:rPr>
                <w:rFonts w:ascii="Times New Roman" w:hAnsi="Times New Roman" w:cs="Times New Roman"/>
                <w:sz w:val="24"/>
                <w:szCs w:val="24"/>
              </w:rPr>
              <w:t>1493,69 Г/кал.</w:t>
            </w:r>
          </w:p>
        </w:tc>
      </w:tr>
      <w:tr w:rsidR="007D657F" w:rsidTr="007D657F">
        <w:tc>
          <w:tcPr>
            <w:tcW w:w="667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79" w:type="dxa"/>
          </w:tcPr>
          <w:p w:rsidR="007D657F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75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76,39</w:t>
            </w:r>
          </w:p>
        </w:tc>
        <w:tc>
          <w:tcPr>
            <w:tcW w:w="1950" w:type="dxa"/>
          </w:tcPr>
          <w:p w:rsidR="007D657F" w:rsidRDefault="005C4590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0E">
              <w:rPr>
                <w:rFonts w:ascii="Times New Roman" w:hAnsi="Times New Roman" w:cs="Times New Roman"/>
                <w:sz w:val="24"/>
                <w:szCs w:val="24"/>
              </w:rPr>
              <w:t>87,85</w:t>
            </w:r>
          </w:p>
        </w:tc>
      </w:tr>
      <w:tr w:rsidR="007D657F" w:rsidTr="007D657F">
        <w:tc>
          <w:tcPr>
            <w:tcW w:w="667" w:type="dxa"/>
          </w:tcPr>
          <w:p w:rsidR="007D657F" w:rsidRDefault="007D657F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79" w:type="dxa"/>
          </w:tcPr>
          <w:p w:rsidR="007D657F" w:rsidRDefault="007D657F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75" w:type="dxa"/>
          </w:tcPr>
          <w:p w:rsidR="007D657F" w:rsidRDefault="007D657F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76,39</w:t>
            </w:r>
          </w:p>
        </w:tc>
        <w:tc>
          <w:tcPr>
            <w:tcW w:w="1950" w:type="dxa"/>
          </w:tcPr>
          <w:p w:rsidR="007D657F" w:rsidRDefault="005C4590" w:rsidP="007D6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0E">
              <w:rPr>
                <w:rFonts w:ascii="Times New Roman" w:hAnsi="Times New Roman" w:cs="Times New Roman"/>
                <w:sz w:val="24"/>
                <w:szCs w:val="24"/>
              </w:rPr>
              <w:t>87,85</w:t>
            </w:r>
          </w:p>
        </w:tc>
      </w:tr>
    </w:tbl>
    <w:p w:rsidR="00932AB4" w:rsidRDefault="00932AB4" w:rsidP="009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32AB4" w:rsidSect="00F2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26" w:rsidRDefault="00285126" w:rsidP="007D657F">
      <w:pPr>
        <w:spacing w:after="0" w:line="240" w:lineRule="auto"/>
      </w:pPr>
      <w:r>
        <w:separator/>
      </w:r>
    </w:p>
  </w:endnote>
  <w:endnote w:type="continuationSeparator" w:id="0">
    <w:p w:rsidR="00285126" w:rsidRDefault="00285126" w:rsidP="007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26" w:rsidRDefault="00285126" w:rsidP="007D657F">
      <w:pPr>
        <w:spacing w:after="0" w:line="240" w:lineRule="auto"/>
      </w:pPr>
      <w:r>
        <w:separator/>
      </w:r>
    </w:p>
  </w:footnote>
  <w:footnote w:type="continuationSeparator" w:id="0">
    <w:p w:rsidR="00285126" w:rsidRDefault="00285126" w:rsidP="007D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AB4"/>
    <w:rsid w:val="00003A47"/>
    <w:rsid w:val="00037575"/>
    <w:rsid w:val="0005423E"/>
    <w:rsid w:val="000C3F14"/>
    <w:rsid w:val="00126AA3"/>
    <w:rsid w:val="00131AEE"/>
    <w:rsid w:val="001860BB"/>
    <w:rsid w:val="00227778"/>
    <w:rsid w:val="00277B32"/>
    <w:rsid w:val="00285126"/>
    <w:rsid w:val="00290E39"/>
    <w:rsid w:val="002B3B7D"/>
    <w:rsid w:val="00315F88"/>
    <w:rsid w:val="004920ED"/>
    <w:rsid w:val="004E2BA9"/>
    <w:rsid w:val="00563F67"/>
    <w:rsid w:val="005C4590"/>
    <w:rsid w:val="0065243E"/>
    <w:rsid w:val="007149CC"/>
    <w:rsid w:val="007B5FF2"/>
    <w:rsid w:val="007D657F"/>
    <w:rsid w:val="00872753"/>
    <w:rsid w:val="008A6CA4"/>
    <w:rsid w:val="00932AB4"/>
    <w:rsid w:val="009C5057"/>
    <w:rsid w:val="009E6E2A"/>
    <w:rsid w:val="00A4057A"/>
    <w:rsid w:val="00A7078E"/>
    <w:rsid w:val="00B80D2C"/>
    <w:rsid w:val="00C5302F"/>
    <w:rsid w:val="00CD5CD5"/>
    <w:rsid w:val="00D05015"/>
    <w:rsid w:val="00D16A15"/>
    <w:rsid w:val="00D43047"/>
    <w:rsid w:val="00DB09D3"/>
    <w:rsid w:val="00DC11DE"/>
    <w:rsid w:val="00E066C5"/>
    <w:rsid w:val="00E66693"/>
    <w:rsid w:val="00EB6948"/>
    <w:rsid w:val="00F26E3F"/>
    <w:rsid w:val="00F440AE"/>
    <w:rsid w:val="00F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2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2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93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D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657F"/>
  </w:style>
  <w:style w:type="paragraph" w:styleId="ab">
    <w:name w:val="footer"/>
    <w:basedOn w:val="a"/>
    <w:link w:val="ac"/>
    <w:uiPriority w:val="99"/>
    <w:semiHidden/>
    <w:unhideWhenUsed/>
    <w:rsid w:val="007D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6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6</cp:revision>
  <cp:lastPrinted>2013-03-15T12:07:00Z</cp:lastPrinted>
  <dcterms:created xsi:type="dcterms:W3CDTF">2013-03-15T11:35:00Z</dcterms:created>
  <dcterms:modified xsi:type="dcterms:W3CDTF">2013-03-18T13:58:00Z</dcterms:modified>
</cp:coreProperties>
</file>